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18AF" w14:textId="1E2471E5" w:rsidR="005405B7" w:rsidRPr="007A3D77" w:rsidRDefault="005405B7" w:rsidP="005405B7">
      <w:pPr>
        <w:pStyle w:val="Tekstpodstawowy"/>
        <w:spacing w:line="276" w:lineRule="auto"/>
        <w:rPr>
          <w:b/>
          <w:bCs/>
          <w:sz w:val="23"/>
          <w:szCs w:val="23"/>
        </w:rPr>
      </w:pPr>
      <w:r w:rsidRPr="007A3D77">
        <w:rPr>
          <w:b/>
          <w:bCs/>
          <w:sz w:val="23"/>
          <w:szCs w:val="23"/>
        </w:rPr>
        <w:t xml:space="preserve">REGULAMIN XVII-ARCHIDIECEZJALNEGO KONKURSU WIEDZY BIBLIJNEJ                                                                                                                   </w:t>
      </w:r>
      <w:proofErr w:type="gramStart"/>
      <w:r w:rsidRPr="007A3D77">
        <w:rPr>
          <w:b/>
          <w:bCs/>
          <w:sz w:val="23"/>
          <w:szCs w:val="23"/>
        </w:rPr>
        <w:t xml:space="preserve">   </w:t>
      </w:r>
      <w:r w:rsidRPr="007A3D77">
        <w:rPr>
          <w:i/>
          <w:iCs/>
          <w:sz w:val="23"/>
          <w:szCs w:val="23"/>
        </w:rPr>
        <w:t>„</w:t>
      </w:r>
      <w:proofErr w:type="gramEnd"/>
      <w:r w:rsidRPr="007A3D77">
        <w:rPr>
          <w:i/>
          <w:iCs/>
          <w:sz w:val="23"/>
          <w:szCs w:val="23"/>
        </w:rPr>
        <w:t>Dzieje Apostolskie</w:t>
      </w:r>
      <w:r w:rsidR="0025384E" w:rsidRPr="007A3D77">
        <w:rPr>
          <w:i/>
          <w:iCs/>
          <w:sz w:val="23"/>
          <w:szCs w:val="23"/>
        </w:rPr>
        <w:t xml:space="preserve"> cz</w:t>
      </w:r>
      <w:r w:rsidR="00010D73" w:rsidRPr="007A3D77">
        <w:rPr>
          <w:i/>
          <w:iCs/>
          <w:sz w:val="23"/>
          <w:szCs w:val="23"/>
        </w:rPr>
        <w:t>.</w:t>
      </w:r>
      <w:r w:rsidR="0025384E" w:rsidRPr="007A3D77">
        <w:rPr>
          <w:i/>
          <w:iCs/>
          <w:sz w:val="23"/>
          <w:szCs w:val="23"/>
        </w:rPr>
        <w:t xml:space="preserve"> I</w:t>
      </w:r>
      <w:r w:rsidRPr="007A3D77">
        <w:rPr>
          <w:i/>
          <w:iCs/>
          <w:sz w:val="23"/>
          <w:szCs w:val="23"/>
        </w:rPr>
        <w:t xml:space="preserve">” </w:t>
      </w:r>
      <w:r w:rsidRPr="007A3D77">
        <w:rPr>
          <w:sz w:val="23"/>
          <w:szCs w:val="23"/>
        </w:rPr>
        <w:t>w roku szkolnym 2022/2023</w:t>
      </w:r>
    </w:p>
    <w:p w14:paraId="48F0ABA5" w14:textId="77777777" w:rsidR="005405B7" w:rsidRPr="007A3D77" w:rsidRDefault="005405B7" w:rsidP="005405B7">
      <w:pPr>
        <w:spacing w:after="120" w:line="276" w:lineRule="auto"/>
        <w:jc w:val="center"/>
        <w:rPr>
          <w:b/>
          <w:sz w:val="23"/>
          <w:szCs w:val="23"/>
        </w:rPr>
      </w:pPr>
      <w:r w:rsidRPr="007A3D77">
        <w:rPr>
          <w:b/>
          <w:sz w:val="23"/>
          <w:szCs w:val="23"/>
        </w:rPr>
        <w:t>Dla klas IV-VI</w:t>
      </w:r>
    </w:p>
    <w:p w14:paraId="53F5AA03" w14:textId="21BB6620" w:rsidR="005405B7" w:rsidRPr="007A3D77" w:rsidRDefault="005405B7" w:rsidP="005405B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A3D77">
        <w:rPr>
          <w:sz w:val="23"/>
          <w:szCs w:val="23"/>
        </w:rPr>
        <w:t xml:space="preserve">Organizator: Wydział Katechetyczny Kurii Metropolitalnej w Łodzi, 90-458 Łódź, </w:t>
      </w:r>
      <w:r w:rsidR="00E53153" w:rsidRPr="007A3D77">
        <w:rPr>
          <w:sz w:val="23"/>
          <w:szCs w:val="23"/>
        </w:rPr>
        <w:br/>
      </w:r>
      <w:r w:rsidRPr="007A3D77">
        <w:rPr>
          <w:sz w:val="23"/>
          <w:szCs w:val="23"/>
        </w:rPr>
        <w:t>ul</w:t>
      </w:r>
      <w:r w:rsidR="00FC5096" w:rsidRPr="007A3D77">
        <w:rPr>
          <w:sz w:val="23"/>
          <w:szCs w:val="23"/>
        </w:rPr>
        <w:t xml:space="preserve">. ks. </w:t>
      </w:r>
      <w:r w:rsidRPr="007A3D77">
        <w:rPr>
          <w:sz w:val="23"/>
          <w:szCs w:val="23"/>
        </w:rPr>
        <w:t>I. Skorupki 3</w:t>
      </w:r>
    </w:p>
    <w:p w14:paraId="12882376" w14:textId="77777777" w:rsidR="005405B7" w:rsidRPr="007A3D77" w:rsidRDefault="005405B7" w:rsidP="005405B7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3"/>
          <w:szCs w:val="23"/>
        </w:rPr>
      </w:pPr>
      <w:r w:rsidRPr="007A3D77">
        <w:rPr>
          <w:sz w:val="23"/>
          <w:szCs w:val="23"/>
        </w:rPr>
        <w:t>Adresaci: uczniowie klas IV-VI szkół podstawowych</w:t>
      </w:r>
    </w:p>
    <w:p w14:paraId="0BC52EB3" w14:textId="01253F1A" w:rsidR="005405B7" w:rsidRPr="007A3D77" w:rsidRDefault="005405B7" w:rsidP="005405B7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3"/>
          <w:szCs w:val="23"/>
        </w:rPr>
      </w:pPr>
      <w:r w:rsidRPr="007A3D77">
        <w:rPr>
          <w:sz w:val="23"/>
          <w:szCs w:val="23"/>
        </w:rPr>
        <w:t xml:space="preserve">Temat: </w:t>
      </w:r>
      <w:r w:rsidRPr="007A3D77">
        <w:rPr>
          <w:b/>
          <w:sz w:val="23"/>
          <w:szCs w:val="23"/>
        </w:rPr>
        <w:t>Dzieje Apostolskie</w:t>
      </w:r>
    </w:p>
    <w:p w14:paraId="269D51C9" w14:textId="77777777" w:rsidR="005405B7" w:rsidRPr="007A3D77" w:rsidRDefault="005405B7" w:rsidP="005405B7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3"/>
          <w:szCs w:val="23"/>
        </w:rPr>
      </w:pPr>
      <w:r w:rsidRPr="007A3D77">
        <w:rPr>
          <w:sz w:val="23"/>
          <w:szCs w:val="23"/>
        </w:rPr>
        <w:t xml:space="preserve">Cele: </w:t>
      </w:r>
    </w:p>
    <w:p w14:paraId="7C574DCE" w14:textId="77777777" w:rsidR="005405B7" w:rsidRPr="007A3D77" w:rsidRDefault="005405B7" w:rsidP="005405B7">
      <w:pPr>
        <w:pStyle w:val="Akapitzlis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7A3D77">
        <w:rPr>
          <w:sz w:val="23"/>
          <w:szCs w:val="23"/>
        </w:rPr>
        <w:t>pogłębienie wiary,</w:t>
      </w:r>
    </w:p>
    <w:p w14:paraId="3C50C41C" w14:textId="0489B604" w:rsidR="005405B7" w:rsidRPr="007A3D77" w:rsidRDefault="005405B7" w:rsidP="005405B7">
      <w:pPr>
        <w:pStyle w:val="Akapitzlis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7A3D77">
        <w:rPr>
          <w:sz w:val="23"/>
          <w:szCs w:val="23"/>
        </w:rPr>
        <w:t>poszerzenie umiejętności korzystania z Pi</w:t>
      </w:r>
      <w:r w:rsidR="00FC5096" w:rsidRPr="007A3D77">
        <w:rPr>
          <w:sz w:val="23"/>
          <w:szCs w:val="23"/>
        </w:rPr>
        <w:t>s</w:t>
      </w:r>
      <w:r w:rsidRPr="007A3D77">
        <w:rPr>
          <w:sz w:val="23"/>
          <w:szCs w:val="23"/>
        </w:rPr>
        <w:t>ma Świętego,</w:t>
      </w:r>
    </w:p>
    <w:p w14:paraId="01802BC9" w14:textId="5AF70B97" w:rsidR="005405B7" w:rsidRPr="007A3D77" w:rsidRDefault="005405B7" w:rsidP="005405B7">
      <w:pPr>
        <w:pStyle w:val="Akapitzlis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7A3D77">
        <w:rPr>
          <w:sz w:val="23"/>
          <w:szCs w:val="23"/>
        </w:rPr>
        <w:t>pogłębienie wiadomości o życiu Apostołów po Wniebowstąpieniu Jezusa,</w:t>
      </w:r>
    </w:p>
    <w:p w14:paraId="2D1C67AE" w14:textId="77777777" w:rsidR="005405B7" w:rsidRPr="007A3D77" w:rsidRDefault="005405B7" w:rsidP="005405B7">
      <w:pPr>
        <w:pStyle w:val="Akapitzlis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7A3D77">
        <w:rPr>
          <w:sz w:val="23"/>
          <w:szCs w:val="23"/>
        </w:rPr>
        <w:t>kształtowanie postaw uczniów Chrystusa,</w:t>
      </w:r>
    </w:p>
    <w:p w14:paraId="35C257C1" w14:textId="77777777" w:rsidR="005405B7" w:rsidRPr="007A3D77" w:rsidRDefault="005405B7" w:rsidP="005405B7">
      <w:pPr>
        <w:pStyle w:val="Akapitzlis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7A3D77">
        <w:rPr>
          <w:sz w:val="23"/>
          <w:szCs w:val="23"/>
        </w:rPr>
        <w:t>zachęcenie do lektury Biblii.</w:t>
      </w:r>
    </w:p>
    <w:p w14:paraId="7BAD4869" w14:textId="77777777" w:rsidR="005405B7" w:rsidRPr="007A3D77" w:rsidRDefault="005405B7" w:rsidP="005405B7">
      <w:pPr>
        <w:numPr>
          <w:ilvl w:val="0"/>
          <w:numId w:val="1"/>
        </w:numPr>
        <w:spacing w:line="276" w:lineRule="auto"/>
        <w:ind w:left="284" w:hanging="283"/>
        <w:rPr>
          <w:sz w:val="23"/>
          <w:szCs w:val="23"/>
        </w:rPr>
      </w:pPr>
      <w:r w:rsidRPr="007A3D77">
        <w:rPr>
          <w:sz w:val="23"/>
          <w:szCs w:val="23"/>
        </w:rPr>
        <w:t>Forma: test pisemny, online lub stacjonarnie w zależności od rygoru sanitarnego</w:t>
      </w:r>
    </w:p>
    <w:p w14:paraId="41BFDCA1" w14:textId="77777777" w:rsidR="005405B7" w:rsidRPr="007A3D77" w:rsidRDefault="005405B7" w:rsidP="00CF6989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3"/>
          <w:szCs w:val="23"/>
        </w:rPr>
      </w:pPr>
      <w:r w:rsidRPr="007A3D77">
        <w:rPr>
          <w:sz w:val="23"/>
          <w:szCs w:val="23"/>
        </w:rPr>
        <w:t xml:space="preserve">Terminy: </w:t>
      </w:r>
    </w:p>
    <w:p w14:paraId="787FE952" w14:textId="65949C0C" w:rsidR="005405B7" w:rsidRPr="007A3D77" w:rsidRDefault="005405B7" w:rsidP="00CF6989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142"/>
        <w:jc w:val="both"/>
        <w:rPr>
          <w:sz w:val="23"/>
          <w:szCs w:val="23"/>
        </w:rPr>
      </w:pPr>
      <w:r w:rsidRPr="007A3D77">
        <w:rPr>
          <w:b/>
          <w:sz w:val="23"/>
          <w:szCs w:val="23"/>
        </w:rPr>
        <w:t>I Etap - Szkolny</w:t>
      </w:r>
      <w:r w:rsidR="00670F9A">
        <w:rPr>
          <w:sz w:val="23"/>
          <w:szCs w:val="23"/>
        </w:rPr>
        <w:t xml:space="preserve">: </w:t>
      </w:r>
      <w:r w:rsidRPr="007A3D77">
        <w:rPr>
          <w:sz w:val="23"/>
          <w:szCs w:val="23"/>
        </w:rPr>
        <w:t xml:space="preserve">16 grudnia 2022 r. - forma zdalna lub stacjonarna. </w:t>
      </w:r>
    </w:p>
    <w:p w14:paraId="5E26F103" w14:textId="2B47E7FD" w:rsidR="005405B7" w:rsidRPr="007A3D77" w:rsidRDefault="005405B7" w:rsidP="00CF6989">
      <w:pPr>
        <w:tabs>
          <w:tab w:val="left" w:pos="284"/>
        </w:tabs>
        <w:spacing w:line="276" w:lineRule="auto"/>
        <w:ind w:left="851"/>
        <w:jc w:val="both"/>
        <w:rPr>
          <w:sz w:val="23"/>
          <w:szCs w:val="23"/>
        </w:rPr>
      </w:pPr>
      <w:r w:rsidRPr="007A3D77">
        <w:rPr>
          <w:sz w:val="23"/>
          <w:szCs w:val="23"/>
        </w:rPr>
        <w:t xml:space="preserve">Za przebieg etapu szkolnego odpowiedzialni są nauczyciele religii. </w:t>
      </w:r>
      <w:r w:rsidR="00E53153" w:rsidRPr="007A3D77">
        <w:rPr>
          <w:sz w:val="23"/>
          <w:szCs w:val="23"/>
        </w:rPr>
        <w:t>Zgłoszenie szkoły do udziału w</w:t>
      </w:r>
      <w:r w:rsidR="00B6112B">
        <w:rPr>
          <w:sz w:val="23"/>
          <w:szCs w:val="23"/>
        </w:rPr>
        <w:t> </w:t>
      </w:r>
      <w:r w:rsidR="00FC5096" w:rsidRPr="007A3D77">
        <w:rPr>
          <w:sz w:val="23"/>
          <w:szCs w:val="23"/>
        </w:rPr>
        <w:t>Konkursie</w:t>
      </w:r>
      <w:r w:rsidRPr="007A3D77">
        <w:rPr>
          <w:sz w:val="23"/>
          <w:szCs w:val="23"/>
        </w:rPr>
        <w:t xml:space="preserve"> należy przesłać do </w:t>
      </w:r>
      <w:r w:rsidRPr="007A3D77">
        <w:rPr>
          <w:b/>
          <w:sz w:val="23"/>
          <w:szCs w:val="23"/>
        </w:rPr>
        <w:t xml:space="preserve">25 listopada 2022 roku </w:t>
      </w:r>
      <w:r w:rsidRPr="007A3D77">
        <w:rPr>
          <w:sz w:val="23"/>
          <w:szCs w:val="23"/>
        </w:rPr>
        <w:t>na adres e-mailowy</w:t>
      </w:r>
      <w:r w:rsidR="005D0207" w:rsidRPr="007A3D77">
        <w:rPr>
          <w:sz w:val="23"/>
          <w:szCs w:val="23"/>
        </w:rPr>
        <w:t xml:space="preserve"> </w:t>
      </w:r>
      <w:r w:rsidR="005D0207" w:rsidRPr="007A3D77">
        <w:rPr>
          <w:b/>
          <w:bCs/>
          <w:spacing w:val="3"/>
          <w:sz w:val="23"/>
          <w:szCs w:val="23"/>
          <w:shd w:val="clear" w:color="auto" w:fill="FFFFFF"/>
        </w:rPr>
        <w:t>dziejeapostolskiekonkurs@gmail.com</w:t>
      </w:r>
      <w:r w:rsidRPr="007A3D77">
        <w:rPr>
          <w:sz w:val="23"/>
          <w:szCs w:val="23"/>
        </w:rPr>
        <w:t xml:space="preserve"> podając: nazwę i adres szkoły, imię i nazwisko katechety</w:t>
      </w:r>
      <w:r w:rsidR="00FC5096" w:rsidRPr="007A3D77">
        <w:rPr>
          <w:sz w:val="23"/>
          <w:szCs w:val="23"/>
        </w:rPr>
        <w:t>,</w:t>
      </w:r>
      <w:r w:rsidRPr="007A3D77">
        <w:rPr>
          <w:sz w:val="23"/>
          <w:szCs w:val="23"/>
        </w:rPr>
        <w:t xml:space="preserve"> </w:t>
      </w:r>
      <w:r w:rsidR="00670F9A">
        <w:rPr>
          <w:sz w:val="23"/>
          <w:szCs w:val="23"/>
        </w:rPr>
        <w:t xml:space="preserve">numer telefonu i </w:t>
      </w:r>
      <w:r w:rsidR="00FC5096" w:rsidRPr="007A3D77">
        <w:rPr>
          <w:sz w:val="23"/>
          <w:szCs w:val="23"/>
        </w:rPr>
        <w:t xml:space="preserve">e-mail </w:t>
      </w:r>
      <w:r w:rsidRPr="007A3D77">
        <w:rPr>
          <w:sz w:val="23"/>
          <w:szCs w:val="23"/>
        </w:rPr>
        <w:t xml:space="preserve">odpowiedzialnego za etap szkolny. </w:t>
      </w:r>
      <w:r w:rsidRPr="007A3D77">
        <w:rPr>
          <w:b/>
          <w:bCs/>
          <w:sz w:val="23"/>
          <w:szCs w:val="23"/>
        </w:rPr>
        <w:t>Pytania i klucz odpowiedzi katecheci otrzymają</w:t>
      </w:r>
      <w:r w:rsidRPr="007A3D77">
        <w:rPr>
          <w:sz w:val="23"/>
          <w:szCs w:val="23"/>
        </w:rPr>
        <w:t xml:space="preserve"> </w:t>
      </w:r>
      <w:proofErr w:type="gramStart"/>
      <w:r w:rsidR="0025384E" w:rsidRPr="007A3D77">
        <w:rPr>
          <w:b/>
          <w:bCs/>
          <w:sz w:val="23"/>
          <w:szCs w:val="23"/>
        </w:rPr>
        <w:t>1</w:t>
      </w:r>
      <w:r w:rsidR="00670F9A">
        <w:rPr>
          <w:b/>
          <w:bCs/>
          <w:sz w:val="23"/>
          <w:szCs w:val="23"/>
        </w:rPr>
        <w:t>2</w:t>
      </w:r>
      <w:r w:rsidR="00B6112B">
        <w:rPr>
          <w:b/>
          <w:bCs/>
          <w:sz w:val="23"/>
          <w:szCs w:val="23"/>
        </w:rPr>
        <w:t> </w:t>
      </w:r>
      <w:r w:rsidR="0025384E" w:rsidRPr="007A3D77">
        <w:rPr>
          <w:b/>
          <w:bCs/>
          <w:sz w:val="23"/>
          <w:szCs w:val="23"/>
        </w:rPr>
        <w:t xml:space="preserve"> grudnia</w:t>
      </w:r>
      <w:proofErr w:type="gramEnd"/>
      <w:r w:rsidR="009B070F" w:rsidRPr="007A3D77">
        <w:rPr>
          <w:b/>
          <w:bCs/>
          <w:sz w:val="23"/>
          <w:szCs w:val="23"/>
        </w:rPr>
        <w:t xml:space="preserve"> 2022</w:t>
      </w:r>
      <w:r w:rsidR="00670F9A">
        <w:rPr>
          <w:b/>
          <w:bCs/>
          <w:sz w:val="23"/>
          <w:szCs w:val="23"/>
        </w:rPr>
        <w:t xml:space="preserve"> </w:t>
      </w:r>
      <w:r w:rsidR="009B070F" w:rsidRPr="007A3D77">
        <w:rPr>
          <w:b/>
          <w:bCs/>
          <w:sz w:val="23"/>
          <w:szCs w:val="23"/>
        </w:rPr>
        <w:t>r</w:t>
      </w:r>
      <w:r w:rsidR="00670F9A">
        <w:rPr>
          <w:b/>
          <w:bCs/>
          <w:sz w:val="23"/>
          <w:szCs w:val="23"/>
        </w:rPr>
        <w:t>.</w:t>
      </w:r>
      <w:r w:rsidRPr="007A3D77">
        <w:rPr>
          <w:sz w:val="23"/>
          <w:szCs w:val="23"/>
        </w:rPr>
        <w:t xml:space="preserve"> na adres</w:t>
      </w:r>
      <w:r w:rsidR="00FC5096" w:rsidRPr="007A3D77">
        <w:rPr>
          <w:sz w:val="23"/>
          <w:szCs w:val="23"/>
        </w:rPr>
        <w:t xml:space="preserve"> podany w zgłoszeniu. </w:t>
      </w:r>
      <w:r w:rsidR="0025384E" w:rsidRPr="007A3D77">
        <w:rPr>
          <w:sz w:val="23"/>
          <w:szCs w:val="23"/>
        </w:rPr>
        <w:t xml:space="preserve">Jeżeli Konkurs będzie odbywał się zdalnie, katecheta otrzyma link do quizu. </w:t>
      </w:r>
      <w:r w:rsidRPr="007A3D77">
        <w:rPr>
          <w:sz w:val="23"/>
          <w:szCs w:val="23"/>
        </w:rPr>
        <w:t>Po przeprowadzeniu Konkursu katecheta</w:t>
      </w:r>
      <w:r w:rsidR="00FC5096" w:rsidRPr="007A3D77">
        <w:rPr>
          <w:sz w:val="23"/>
          <w:szCs w:val="23"/>
        </w:rPr>
        <w:t xml:space="preserve"> przesyła protokół (wzór </w:t>
      </w:r>
      <w:proofErr w:type="gramStart"/>
      <w:r w:rsidR="00FC5096" w:rsidRPr="007A3D77">
        <w:rPr>
          <w:sz w:val="23"/>
          <w:szCs w:val="23"/>
        </w:rPr>
        <w:t>w</w:t>
      </w:r>
      <w:r w:rsidR="00B6112B">
        <w:rPr>
          <w:sz w:val="23"/>
          <w:szCs w:val="23"/>
        </w:rPr>
        <w:t> </w:t>
      </w:r>
      <w:r w:rsidR="00FC5096" w:rsidRPr="007A3D77">
        <w:rPr>
          <w:sz w:val="23"/>
          <w:szCs w:val="23"/>
        </w:rPr>
        <w:t xml:space="preserve"> załączniku</w:t>
      </w:r>
      <w:proofErr w:type="gramEnd"/>
      <w:r w:rsidR="00FC5096" w:rsidRPr="007A3D77">
        <w:rPr>
          <w:sz w:val="23"/>
          <w:szCs w:val="23"/>
        </w:rPr>
        <w:t>) wy</w:t>
      </w:r>
      <w:r w:rsidRPr="007A3D77">
        <w:rPr>
          <w:sz w:val="23"/>
          <w:szCs w:val="23"/>
        </w:rPr>
        <w:t xml:space="preserve">pełniony komputerowo </w:t>
      </w:r>
      <w:r w:rsidR="00670F9A">
        <w:rPr>
          <w:sz w:val="23"/>
          <w:szCs w:val="23"/>
        </w:rPr>
        <w:t xml:space="preserve">i zeskanowany (wymagana pieczęć szkoły) </w:t>
      </w:r>
      <w:r w:rsidRPr="007A3D77">
        <w:rPr>
          <w:sz w:val="23"/>
          <w:szCs w:val="23"/>
        </w:rPr>
        <w:t xml:space="preserve"> na adres e-mailowy: </w:t>
      </w:r>
      <w:r w:rsidR="0025384E" w:rsidRPr="007A3D77">
        <w:rPr>
          <w:b/>
          <w:bCs/>
          <w:spacing w:val="3"/>
          <w:sz w:val="23"/>
          <w:szCs w:val="23"/>
          <w:shd w:val="clear" w:color="auto" w:fill="FFFFFF"/>
        </w:rPr>
        <w:t>dziejeapostolskiekonkurs@gmail.com</w:t>
      </w:r>
      <w:r w:rsidR="0025384E" w:rsidRPr="007A3D77">
        <w:rPr>
          <w:sz w:val="23"/>
          <w:szCs w:val="23"/>
        </w:rPr>
        <w:t xml:space="preserve"> </w:t>
      </w:r>
      <w:r w:rsidRPr="007A3D77">
        <w:rPr>
          <w:sz w:val="23"/>
          <w:szCs w:val="23"/>
        </w:rPr>
        <w:t xml:space="preserve">do </w:t>
      </w:r>
      <w:r w:rsidR="0025384E" w:rsidRPr="007A3D77">
        <w:rPr>
          <w:b/>
          <w:sz w:val="23"/>
          <w:szCs w:val="23"/>
        </w:rPr>
        <w:t>20</w:t>
      </w:r>
      <w:r w:rsidRPr="007A3D77">
        <w:rPr>
          <w:b/>
          <w:sz w:val="23"/>
          <w:szCs w:val="23"/>
        </w:rPr>
        <w:t xml:space="preserve"> grudnia 202</w:t>
      </w:r>
      <w:r w:rsidR="0025384E" w:rsidRPr="007A3D77">
        <w:rPr>
          <w:b/>
          <w:sz w:val="23"/>
          <w:szCs w:val="23"/>
        </w:rPr>
        <w:t>2</w:t>
      </w:r>
      <w:r w:rsidRPr="007A3D77">
        <w:rPr>
          <w:b/>
          <w:sz w:val="23"/>
          <w:szCs w:val="23"/>
        </w:rPr>
        <w:t xml:space="preserve"> roku</w:t>
      </w:r>
      <w:r w:rsidRPr="007A3D77">
        <w:rPr>
          <w:sz w:val="23"/>
          <w:szCs w:val="23"/>
        </w:rPr>
        <w:t xml:space="preserve">. </w:t>
      </w:r>
      <w:r w:rsidR="00670F9A">
        <w:rPr>
          <w:sz w:val="23"/>
          <w:szCs w:val="23"/>
        </w:rPr>
        <w:t xml:space="preserve">Można też wysłać pocztą na adres Wydziału Katechetycznego. </w:t>
      </w:r>
      <w:r w:rsidRPr="007A3D77">
        <w:rPr>
          <w:sz w:val="23"/>
          <w:szCs w:val="23"/>
        </w:rPr>
        <w:t xml:space="preserve">Do etapu rejonowego kwalifikują się uczniowie, którzy zajęli </w:t>
      </w:r>
      <w:r w:rsidRPr="007A3D77">
        <w:rPr>
          <w:b/>
          <w:sz w:val="23"/>
          <w:szCs w:val="23"/>
        </w:rPr>
        <w:t>trzy pierwsze miejsca.</w:t>
      </w:r>
      <w:r w:rsidRPr="007A3D77">
        <w:rPr>
          <w:sz w:val="23"/>
          <w:szCs w:val="23"/>
        </w:rPr>
        <w:t xml:space="preserve"> W razie miejsc </w:t>
      </w:r>
      <w:r w:rsidRPr="007A3D77">
        <w:rPr>
          <w:rStyle w:val="Pogrubienie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ex aequo,</w:t>
      </w:r>
      <w:r w:rsidRPr="007A3D77">
        <w:rPr>
          <w:sz w:val="23"/>
          <w:szCs w:val="23"/>
        </w:rPr>
        <w:t xml:space="preserve"> katecheta we własnym zakresie organizuje dogrywkę, tak aby wyłonić trzech uczniów z najwyższą ilością punktów.</w:t>
      </w:r>
    </w:p>
    <w:p w14:paraId="16F8F49B" w14:textId="367CC123" w:rsidR="005405B7" w:rsidRPr="007A3D77" w:rsidRDefault="005405B7" w:rsidP="00CF6989">
      <w:pPr>
        <w:numPr>
          <w:ilvl w:val="0"/>
          <w:numId w:val="3"/>
        </w:numPr>
        <w:tabs>
          <w:tab w:val="left" w:pos="284"/>
        </w:tabs>
        <w:spacing w:line="276" w:lineRule="auto"/>
        <w:ind w:left="851" w:hanging="709"/>
        <w:jc w:val="both"/>
        <w:rPr>
          <w:sz w:val="23"/>
          <w:szCs w:val="23"/>
        </w:rPr>
      </w:pPr>
      <w:r w:rsidRPr="007A3D77">
        <w:rPr>
          <w:b/>
          <w:sz w:val="23"/>
          <w:szCs w:val="23"/>
        </w:rPr>
        <w:t xml:space="preserve">II Etap - Międzyszkolny: </w:t>
      </w:r>
      <w:r w:rsidR="0025384E" w:rsidRPr="007A3D77">
        <w:rPr>
          <w:sz w:val="23"/>
          <w:szCs w:val="23"/>
        </w:rPr>
        <w:t>13</w:t>
      </w:r>
      <w:r w:rsidRPr="007A3D77">
        <w:rPr>
          <w:sz w:val="23"/>
          <w:szCs w:val="23"/>
        </w:rPr>
        <w:t xml:space="preserve"> lutego 202</w:t>
      </w:r>
      <w:r w:rsidR="0025384E" w:rsidRPr="007A3D77">
        <w:rPr>
          <w:sz w:val="23"/>
          <w:szCs w:val="23"/>
        </w:rPr>
        <w:t>3</w:t>
      </w:r>
      <w:r w:rsidRPr="007A3D77">
        <w:rPr>
          <w:sz w:val="23"/>
          <w:szCs w:val="23"/>
        </w:rPr>
        <w:t xml:space="preserve"> r. - godz. 10.00 - odbędzie się online</w:t>
      </w:r>
    </w:p>
    <w:p w14:paraId="67CCA317" w14:textId="77777777" w:rsidR="005405B7" w:rsidRPr="007A3D77" w:rsidRDefault="005405B7" w:rsidP="00CF6989">
      <w:pPr>
        <w:tabs>
          <w:tab w:val="left" w:pos="284"/>
        </w:tabs>
        <w:spacing w:line="276" w:lineRule="auto"/>
        <w:ind w:left="851"/>
        <w:jc w:val="both"/>
        <w:rPr>
          <w:sz w:val="23"/>
          <w:szCs w:val="23"/>
        </w:rPr>
      </w:pPr>
      <w:r w:rsidRPr="007A3D77">
        <w:rPr>
          <w:sz w:val="23"/>
          <w:szCs w:val="23"/>
        </w:rPr>
        <w:t>Regulamin dotyczący przebiegu konkursu online zostanie podany w późniejszym czasie.</w:t>
      </w:r>
    </w:p>
    <w:p w14:paraId="30999FD2" w14:textId="6A75A4CE" w:rsidR="005405B7" w:rsidRPr="007A3D77" w:rsidRDefault="005405B7" w:rsidP="00CF6989">
      <w:pPr>
        <w:tabs>
          <w:tab w:val="left" w:pos="284"/>
        </w:tabs>
        <w:spacing w:line="276" w:lineRule="auto"/>
        <w:ind w:left="851"/>
        <w:jc w:val="both"/>
        <w:rPr>
          <w:sz w:val="23"/>
          <w:szCs w:val="23"/>
        </w:rPr>
      </w:pPr>
      <w:r w:rsidRPr="007A3D77">
        <w:rPr>
          <w:sz w:val="23"/>
          <w:szCs w:val="23"/>
        </w:rPr>
        <w:t xml:space="preserve">Do III etapu </w:t>
      </w:r>
      <w:proofErr w:type="gramStart"/>
      <w:r w:rsidRPr="007A3D77">
        <w:rPr>
          <w:sz w:val="23"/>
          <w:szCs w:val="23"/>
        </w:rPr>
        <w:t>-  Finału</w:t>
      </w:r>
      <w:proofErr w:type="gramEnd"/>
      <w:r w:rsidRPr="007A3D77">
        <w:rPr>
          <w:sz w:val="23"/>
          <w:szCs w:val="23"/>
        </w:rPr>
        <w:t xml:space="preserve">, kwalifikują się uczniowie, którzy zajęli </w:t>
      </w:r>
      <w:r w:rsidR="009B070F" w:rsidRPr="007A3D77">
        <w:rPr>
          <w:sz w:val="23"/>
          <w:szCs w:val="23"/>
        </w:rPr>
        <w:t>piętnaście</w:t>
      </w:r>
      <w:r w:rsidRPr="007A3D77">
        <w:rPr>
          <w:sz w:val="23"/>
          <w:szCs w:val="23"/>
        </w:rPr>
        <w:t xml:space="preserve"> pierwszych miejsc.</w:t>
      </w:r>
    </w:p>
    <w:p w14:paraId="1094F570" w14:textId="27317C52" w:rsidR="005405B7" w:rsidRPr="007A3D77" w:rsidRDefault="005405B7" w:rsidP="00CF6989">
      <w:pPr>
        <w:numPr>
          <w:ilvl w:val="0"/>
          <w:numId w:val="3"/>
        </w:numPr>
        <w:tabs>
          <w:tab w:val="left" w:pos="284"/>
        </w:tabs>
        <w:spacing w:line="276" w:lineRule="auto"/>
        <w:ind w:left="851" w:hanging="709"/>
        <w:jc w:val="both"/>
        <w:rPr>
          <w:sz w:val="23"/>
          <w:szCs w:val="23"/>
        </w:rPr>
      </w:pPr>
      <w:r w:rsidRPr="007A3D77">
        <w:rPr>
          <w:b/>
          <w:sz w:val="23"/>
          <w:szCs w:val="23"/>
        </w:rPr>
        <w:t>III Etap - Finał: 2</w:t>
      </w:r>
      <w:r w:rsidR="0025384E" w:rsidRPr="007A3D77">
        <w:rPr>
          <w:b/>
          <w:sz w:val="23"/>
          <w:szCs w:val="23"/>
        </w:rPr>
        <w:t>0</w:t>
      </w:r>
      <w:r w:rsidRPr="007A3D77">
        <w:rPr>
          <w:b/>
          <w:sz w:val="23"/>
          <w:szCs w:val="23"/>
        </w:rPr>
        <w:t xml:space="preserve"> kwietnia</w:t>
      </w:r>
      <w:r w:rsidR="00FC5096" w:rsidRPr="007A3D77">
        <w:rPr>
          <w:b/>
          <w:sz w:val="23"/>
          <w:szCs w:val="23"/>
        </w:rPr>
        <w:t xml:space="preserve"> </w:t>
      </w:r>
      <w:proofErr w:type="gramStart"/>
      <w:r w:rsidR="00FC5096" w:rsidRPr="007A3D77">
        <w:rPr>
          <w:b/>
          <w:sz w:val="23"/>
          <w:szCs w:val="23"/>
        </w:rPr>
        <w:t>2023r.</w:t>
      </w:r>
      <w:proofErr w:type="gramEnd"/>
      <w:r w:rsidR="00FC5096" w:rsidRPr="007A3D77">
        <w:rPr>
          <w:b/>
          <w:sz w:val="23"/>
          <w:szCs w:val="23"/>
        </w:rPr>
        <w:t xml:space="preserve"> </w:t>
      </w:r>
      <w:r w:rsidRPr="007A3D77">
        <w:rPr>
          <w:b/>
          <w:sz w:val="23"/>
          <w:szCs w:val="23"/>
        </w:rPr>
        <w:t>godzina 1</w:t>
      </w:r>
      <w:r w:rsidR="0025384E" w:rsidRPr="007A3D77">
        <w:rPr>
          <w:b/>
          <w:sz w:val="23"/>
          <w:szCs w:val="23"/>
        </w:rPr>
        <w:t>0</w:t>
      </w:r>
      <w:r w:rsidRPr="007A3D77">
        <w:rPr>
          <w:b/>
          <w:sz w:val="23"/>
          <w:szCs w:val="23"/>
        </w:rPr>
        <w:t xml:space="preserve">.00, </w:t>
      </w:r>
      <w:r w:rsidRPr="007A3D77">
        <w:rPr>
          <w:sz w:val="23"/>
          <w:szCs w:val="23"/>
        </w:rPr>
        <w:t>Łódź ul.</w:t>
      </w:r>
      <w:r w:rsidR="00FC5096" w:rsidRPr="007A3D77">
        <w:rPr>
          <w:sz w:val="23"/>
          <w:szCs w:val="23"/>
        </w:rPr>
        <w:t xml:space="preserve"> ks. I.</w:t>
      </w:r>
      <w:r w:rsidRPr="007A3D77">
        <w:rPr>
          <w:sz w:val="23"/>
          <w:szCs w:val="23"/>
        </w:rPr>
        <w:t xml:space="preserve"> Skorupki 3</w:t>
      </w:r>
    </w:p>
    <w:p w14:paraId="3D987B5E" w14:textId="22A4AF1D" w:rsidR="005405B7" w:rsidRPr="007A3D77" w:rsidRDefault="005405B7" w:rsidP="00CF6989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3"/>
          <w:szCs w:val="23"/>
        </w:rPr>
      </w:pPr>
      <w:r w:rsidRPr="007A3D77">
        <w:rPr>
          <w:sz w:val="23"/>
          <w:szCs w:val="23"/>
        </w:rPr>
        <w:t xml:space="preserve"> Rozdanie nagród</w:t>
      </w:r>
      <w:r w:rsidRPr="007A3D77">
        <w:rPr>
          <w:b/>
          <w:sz w:val="23"/>
          <w:szCs w:val="23"/>
        </w:rPr>
        <w:t>: Gala Konkursowa,</w:t>
      </w:r>
      <w:r w:rsidR="00FC5096" w:rsidRPr="007A3D77">
        <w:rPr>
          <w:b/>
          <w:sz w:val="23"/>
          <w:szCs w:val="23"/>
        </w:rPr>
        <w:t xml:space="preserve"> 01 czerwca 2023 r. g</w:t>
      </w:r>
      <w:r w:rsidRPr="007A3D77">
        <w:rPr>
          <w:b/>
          <w:sz w:val="23"/>
          <w:szCs w:val="23"/>
        </w:rPr>
        <w:t>odz. 1</w:t>
      </w:r>
      <w:r w:rsidR="0025384E" w:rsidRPr="007A3D77">
        <w:rPr>
          <w:b/>
          <w:sz w:val="23"/>
          <w:szCs w:val="23"/>
        </w:rPr>
        <w:t>0</w:t>
      </w:r>
      <w:r w:rsidRPr="007A3D77">
        <w:rPr>
          <w:b/>
          <w:sz w:val="23"/>
          <w:szCs w:val="23"/>
        </w:rPr>
        <w:t xml:space="preserve">.00, </w:t>
      </w:r>
      <w:r w:rsidRPr="007A3D77">
        <w:rPr>
          <w:sz w:val="23"/>
          <w:szCs w:val="23"/>
        </w:rPr>
        <w:t xml:space="preserve">Łódź ul. </w:t>
      </w:r>
      <w:r w:rsidR="00FC5096" w:rsidRPr="007A3D77">
        <w:rPr>
          <w:sz w:val="23"/>
          <w:szCs w:val="23"/>
        </w:rPr>
        <w:t>k</w:t>
      </w:r>
      <w:r w:rsidRPr="007A3D77">
        <w:rPr>
          <w:sz w:val="23"/>
          <w:szCs w:val="23"/>
        </w:rPr>
        <w:t>s. I Skorupki 3</w:t>
      </w:r>
    </w:p>
    <w:p w14:paraId="1DC18909" w14:textId="42FF1617" w:rsidR="005405B7" w:rsidRPr="007A3D77" w:rsidRDefault="005405B7" w:rsidP="005405B7">
      <w:pPr>
        <w:pStyle w:val="Normalny1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A3D77">
        <w:rPr>
          <w:sz w:val="23"/>
          <w:szCs w:val="23"/>
        </w:rPr>
        <w:t>laureaci: I, II, III miejsce – otrzymują dyplomy i nagrody,</w:t>
      </w:r>
    </w:p>
    <w:p w14:paraId="24B2E77A" w14:textId="77777777" w:rsidR="005405B7" w:rsidRPr="007A3D77" w:rsidRDefault="005405B7" w:rsidP="005405B7">
      <w:pPr>
        <w:pStyle w:val="Normalny1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A3D77">
        <w:rPr>
          <w:sz w:val="23"/>
          <w:szCs w:val="23"/>
        </w:rPr>
        <w:t>wyróżnienia: dla 3 uczestników,</w:t>
      </w:r>
    </w:p>
    <w:p w14:paraId="7E66F88D" w14:textId="77777777" w:rsidR="005405B7" w:rsidRPr="007A3D77" w:rsidRDefault="005405B7" w:rsidP="005405B7">
      <w:pPr>
        <w:pStyle w:val="Normalny1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A3D77">
        <w:rPr>
          <w:sz w:val="23"/>
          <w:szCs w:val="23"/>
        </w:rPr>
        <w:t>dyplomy: dla wszystkich finalistów.</w:t>
      </w:r>
    </w:p>
    <w:p w14:paraId="4F5A3321" w14:textId="2BBA314B" w:rsidR="005405B7" w:rsidRPr="007A3D77" w:rsidRDefault="005405B7" w:rsidP="005405B7">
      <w:pPr>
        <w:numPr>
          <w:ilvl w:val="0"/>
          <w:numId w:val="1"/>
        </w:numPr>
        <w:spacing w:line="276" w:lineRule="auto"/>
        <w:ind w:left="284" w:hanging="283"/>
        <w:rPr>
          <w:sz w:val="23"/>
          <w:szCs w:val="23"/>
        </w:rPr>
      </w:pPr>
      <w:r w:rsidRPr="007A3D77">
        <w:rPr>
          <w:sz w:val="23"/>
          <w:szCs w:val="23"/>
        </w:rPr>
        <w:t>Bibliografia:</w:t>
      </w:r>
    </w:p>
    <w:p w14:paraId="52686735" w14:textId="7388CCD4" w:rsidR="005405B7" w:rsidRPr="007A3D77" w:rsidRDefault="007A3D77" w:rsidP="005405B7">
      <w:pPr>
        <w:ind w:left="720"/>
        <w:rPr>
          <w:b/>
          <w:sz w:val="23"/>
          <w:szCs w:val="23"/>
        </w:rPr>
      </w:pPr>
      <w:r w:rsidRPr="007A3D77">
        <w:rPr>
          <w:b/>
          <w:spacing w:val="7"/>
          <w:sz w:val="23"/>
          <w:szCs w:val="23"/>
          <w:shd w:val="clear" w:color="auto" w:fill="FFFFFF"/>
        </w:rPr>
        <w:t xml:space="preserve">Pismo Święte Starego i Nowego Testamentu w przekładzie z języków oryginalnych. Biblia Tysiąclecia. Wydanie </w:t>
      </w:r>
      <w:r w:rsidR="003D6EB7">
        <w:rPr>
          <w:b/>
          <w:spacing w:val="7"/>
          <w:sz w:val="23"/>
          <w:szCs w:val="23"/>
          <w:shd w:val="clear" w:color="auto" w:fill="FFFFFF"/>
        </w:rPr>
        <w:t>IV</w:t>
      </w:r>
      <w:r w:rsidRPr="007A3D77">
        <w:rPr>
          <w:b/>
          <w:spacing w:val="7"/>
          <w:sz w:val="23"/>
          <w:szCs w:val="23"/>
          <w:shd w:val="clear" w:color="auto" w:fill="FFFFFF"/>
        </w:rPr>
        <w:t xml:space="preserve">. Wydawnictwo </w:t>
      </w:r>
      <w:proofErr w:type="spellStart"/>
      <w:r w:rsidRPr="007A3D77">
        <w:rPr>
          <w:b/>
          <w:spacing w:val="7"/>
          <w:sz w:val="23"/>
          <w:szCs w:val="23"/>
          <w:shd w:val="clear" w:color="auto" w:fill="FFFFFF"/>
        </w:rPr>
        <w:t>Pallottinum</w:t>
      </w:r>
      <w:proofErr w:type="spellEnd"/>
      <w:r w:rsidRPr="007A3D77">
        <w:rPr>
          <w:b/>
          <w:spacing w:val="7"/>
          <w:sz w:val="23"/>
          <w:szCs w:val="23"/>
          <w:shd w:val="clear" w:color="auto" w:fill="FFFFFF"/>
        </w:rPr>
        <w:t xml:space="preserve">, Poznań </w:t>
      </w:r>
      <w:proofErr w:type="gramStart"/>
      <w:r w:rsidRPr="007A3D77">
        <w:rPr>
          <w:b/>
          <w:spacing w:val="7"/>
          <w:sz w:val="23"/>
          <w:szCs w:val="23"/>
          <w:shd w:val="clear" w:color="auto" w:fill="FFFFFF"/>
        </w:rPr>
        <w:t>20</w:t>
      </w:r>
      <w:r w:rsidR="003D6EB7">
        <w:rPr>
          <w:b/>
          <w:spacing w:val="7"/>
          <w:sz w:val="23"/>
          <w:szCs w:val="23"/>
          <w:shd w:val="clear" w:color="auto" w:fill="FFFFFF"/>
        </w:rPr>
        <w:t>03</w:t>
      </w:r>
      <w:r w:rsidRPr="007A3D77">
        <w:rPr>
          <w:b/>
          <w:spacing w:val="7"/>
          <w:sz w:val="23"/>
          <w:szCs w:val="23"/>
          <w:shd w:val="clear" w:color="auto" w:fill="FFFFFF"/>
        </w:rPr>
        <w:t>,</w:t>
      </w:r>
      <w:r w:rsidR="003D6EB7">
        <w:t>(</w:t>
      </w:r>
      <w:proofErr w:type="gramEnd"/>
      <w:r w:rsidR="003D6EB7">
        <w:t>ISBN 83-7014-218-4)</w:t>
      </w:r>
      <w:r w:rsidR="00837F3F">
        <w:t xml:space="preserve"> (www.biblia.pl)</w:t>
      </w:r>
    </w:p>
    <w:p w14:paraId="2B062BB9" w14:textId="16A081F7" w:rsidR="00010D73" w:rsidRPr="007A3D77" w:rsidRDefault="005405B7" w:rsidP="005405B7">
      <w:pPr>
        <w:pStyle w:val="Normalny1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A3D77">
        <w:rPr>
          <w:sz w:val="23"/>
          <w:szCs w:val="23"/>
        </w:rPr>
        <w:t xml:space="preserve">Etap szkolny: </w:t>
      </w:r>
      <w:r w:rsidR="0025384E" w:rsidRPr="007A3D77">
        <w:rPr>
          <w:sz w:val="23"/>
          <w:szCs w:val="23"/>
        </w:rPr>
        <w:t>Dzieje Apostolskie</w:t>
      </w:r>
      <w:r w:rsidRPr="007A3D77">
        <w:rPr>
          <w:sz w:val="23"/>
          <w:szCs w:val="23"/>
        </w:rPr>
        <w:t xml:space="preserve">, rozdziały: 1- </w:t>
      </w:r>
      <w:r w:rsidR="00010D73" w:rsidRPr="007A3D77">
        <w:rPr>
          <w:sz w:val="23"/>
          <w:szCs w:val="23"/>
        </w:rPr>
        <w:t>8</w:t>
      </w:r>
    </w:p>
    <w:p w14:paraId="29E09B97" w14:textId="5FC164BA" w:rsidR="005405B7" w:rsidRPr="007A3D77" w:rsidRDefault="005405B7" w:rsidP="005405B7">
      <w:pPr>
        <w:pStyle w:val="Normalny1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A3D77">
        <w:rPr>
          <w:sz w:val="23"/>
          <w:szCs w:val="23"/>
        </w:rPr>
        <w:t xml:space="preserve">Etap rejonowy: </w:t>
      </w:r>
      <w:r w:rsidR="00010D73" w:rsidRPr="007A3D77">
        <w:rPr>
          <w:sz w:val="23"/>
          <w:szCs w:val="23"/>
        </w:rPr>
        <w:t>Dzieje Apostolskie, 1-12</w:t>
      </w:r>
    </w:p>
    <w:p w14:paraId="1F78F4F5" w14:textId="2157E425" w:rsidR="007A3D77" w:rsidRPr="007A3D77" w:rsidRDefault="005405B7" w:rsidP="007A3D77">
      <w:pPr>
        <w:pStyle w:val="Normalny1"/>
        <w:numPr>
          <w:ilvl w:val="0"/>
          <w:numId w:val="3"/>
        </w:numPr>
        <w:spacing w:line="276" w:lineRule="auto"/>
        <w:rPr>
          <w:b/>
          <w:sz w:val="23"/>
          <w:szCs w:val="23"/>
        </w:rPr>
      </w:pPr>
      <w:r w:rsidRPr="007A3D77">
        <w:rPr>
          <w:sz w:val="23"/>
          <w:szCs w:val="23"/>
        </w:rPr>
        <w:t xml:space="preserve">Finał archidiecezjalny: </w:t>
      </w:r>
      <w:r w:rsidR="00010D73" w:rsidRPr="007A3D77">
        <w:rPr>
          <w:sz w:val="23"/>
          <w:szCs w:val="23"/>
        </w:rPr>
        <w:t>Dzieje Apostolskie 1-16</w:t>
      </w:r>
      <w:r w:rsidRPr="007A3D77">
        <w:rPr>
          <w:sz w:val="23"/>
          <w:szCs w:val="23"/>
        </w:rPr>
        <w:t>, wstęp, komentarz</w:t>
      </w:r>
      <w:r w:rsidR="00CF6989" w:rsidRPr="007A3D77">
        <w:rPr>
          <w:sz w:val="23"/>
          <w:szCs w:val="23"/>
        </w:rPr>
        <w:t xml:space="preserve"> papieża Franciszka</w:t>
      </w:r>
      <w:r w:rsidR="007A3D77" w:rsidRPr="007A3D77">
        <w:rPr>
          <w:sz w:val="23"/>
          <w:szCs w:val="23"/>
        </w:rPr>
        <w:t xml:space="preserve"> https://deon.pl/kosciol/serwis-papieski/papiez-franciszek-wyjasnia-co-znaczy-ze-kosciol-jest-apostolski,224076</w:t>
      </w:r>
      <w:r w:rsidRPr="007A3D77">
        <w:rPr>
          <w:sz w:val="23"/>
          <w:szCs w:val="23"/>
        </w:rPr>
        <w:t>.</w:t>
      </w:r>
      <w:r w:rsidRPr="007A3D77">
        <w:rPr>
          <w:b/>
          <w:sz w:val="23"/>
          <w:szCs w:val="23"/>
        </w:rPr>
        <w:t xml:space="preserve"> </w:t>
      </w:r>
    </w:p>
    <w:p w14:paraId="10380E25" w14:textId="77777777" w:rsidR="005405B7" w:rsidRPr="007A3D77" w:rsidRDefault="005405B7" w:rsidP="005405B7">
      <w:pPr>
        <w:pStyle w:val="Normalny1"/>
        <w:spacing w:line="276" w:lineRule="auto"/>
        <w:rPr>
          <w:sz w:val="23"/>
          <w:szCs w:val="23"/>
        </w:rPr>
      </w:pPr>
      <w:r w:rsidRPr="007A3D77">
        <w:rPr>
          <w:sz w:val="23"/>
          <w:szCs w:val="23"/>
        </w:rPr>
        <w:t>9.  Jury:</w:t>
      </w:r>
    </w:p>
    <w:p w14:paraId="518369D2" w14:textId="77777777" w:rsidR="005405B7" w:rsidRPr="007A3D77" w:rsidRDefault="005405B7" w:rsidP="005405B7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7A3D77">
        <w:rPr>
          <w:sz w:val="23"/>
          <w:szCs w:val="23"/>
        </w:rPr>
        <w:t xml:space="preserve">Komisję Konkursową powołuje Organizator. </w:t>
      </w:r>
    </w:p>
    <w:p w14:paraId="397F88F6" w14:textId="77777777" w:rsidR="005405B7" w:rsidRPr="007A3D77" w:rsidRDefault="005405B7" w:rsidP="005405B7">
      <w:pPr>
        <w:pStyle w:val="Akapitzlist"/>
        <w:numPr>
          <w:ilvl w:val="0"/>
          <w:numId w:val="5"/>
        </w:numPr>
        <w:rPr>
          <w:sz w:val="23"/>
          <w:szCs w:val="23"/>
        </w:rPr>
      </w:pPr>
      <w:r w:rsidRPr="007A3D77">
        <w:rPr>
          <w:sz w:val="23"/>
          <w:szCs w:val="23"/>
        </w:rPr>
        <w:t xml:space="preserve">Decyzja Komisji Konkursowej jest niepodważalna i ostateczna. </w:t>
      </w:r>
    </w:p>
    <w:p w14:paraId="6CB61FE1" w14:textId="77777777" w:rsidR="005405B7" w:rsidRPr="007A3D77" w:rsidRDefault="005405B7" w:rsidP="005405B7">
      <w:pPr>
        <w:pStyle w:val="Akapitzlist"/>
        <w:spacing w:after="60"/>
        <w:ind w:left="1418" w:firstLine="336"/>
        <w:jc w:val="center"/>
        <w:rPr>
          <w:sz w:val="23"/>
          <w:szCs w:val="23"/>
        </w:rPr>
      </w:pPr>
    </w:p>
    <w:p w14:paraId="21F1E4C4" w14:textId="77777777" w:rsidR="005405B7" w:rsidRPr="007A3D77" w:rsidRDefault="005405B7" w:rsidP="005405B7">
      <w:pPr>
        <w:pStyle w:val="Akapitzlist"/>
        <w:spacing w:after="60"/>
        <w:ind w:left="1418" w:firstLine="336"/>
        <w:jc w:val="right"/>
        <w:rPr>
          <w:sz w:val="23"/>
          <w:szCs w:val="23"/>
        </w:rPr>
      </w:pPr>
      <w:r w:rsidRPr="007A3D77">
        <w:rPr>
          <w:sz w:val="23"/>
          <w:szCs w:val="23"/>
        </w:rPr>
        <w:t xml:space="preserve">Odpowiedzialna za przebieg konkursu: </w:t>
      </w:r>
    </w:p>
    <w:p w14:paraId="7ACC6F6E" w14:textId="09223CEC" w:rsidR="005405B7" w:rsidRPr="007A3D77" w:rsidRDefault="005405B7" w:rsidP="007A3D77">
      <w:pPr>
        <w:pStyle w:val="Akapitzlist"/>
        <w:spacing w:after="60"/>
        <w:ind w:left="1418" w:firstLine="336"/>
        <w:jc w:val="right"/>
        <w:rPr>
          <w:sz w:val="23"/>
          <w:szCs w:val="23"/>
        </w:rPr>
      </w:pPr>
      <w:r w:rsidRPr="007A3D77">
        <w:rPr>
          <w:sz w:val="23"/>
          <w:szCs w:val="23"/>
        </w:rPr>
        <w:t xml:space="preserve"> </w:t>
      </w:r>
      <w:r w:rsidR="00CF6989" w:rsidRPr="007A3D77">
        <w:rPr>
          <w:i/>
          <w:sz w:val="23"/>
          <w:szCs w:val="23"/>
        </w:rPr>
        <w:t>Katarzyna Owczarek</w:t>
      </w:r>
      <w:r w:rsidR="007A3D77" w:rsidRPr="007A3D77">
        <w:rPr>
          <w:i/>
          <w:sz w:val="23"/>
          <w:szCs w:val="23"/>
        </w:rPr>
        <w:t xml:space="preserve">, </w:t>
      </w:r>
      <w:r w:rsidR="00CF6989" w:rsidRPr="007A3D77">
        <w:rPr>
          <w:b/>
          <w:bCs/>
          <w:spacing w:val="3"/>
          <w:sz w:val="23"/>
          <w:szCs w:val="23"/>
          <w:shd w:val="clear" w:color="auto" w:fill="FFFFFF"/>
        </w:rPr>
        <w:t>dziejeapostolskiekonkurs@gmail.com</w:t>
      </w:r>
    </w:p>
    <w:sectPr w:rsidR="005405B7" w:rsidRPr="007A3D77" w:rsidSect="003B318E">
      <w:pgSz w:w="11906" w:h="16838"/>
      <w:pgMar w:top="567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CA8"/>
    <w:multiLevelType w:val="hybridMultilevel"/>
    <w:tmpl w:val="1076C2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36CA0"/>
    <w:multiLevelType w:val="hybridMultilevel"/>
    <w:tmpl w:val="CD361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A4218"/>
    <w:multiLevelType w:val="hybridMultilevel"/>
    <w:tmpl w:val="B4C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12D33"/>
    <w:multiLevelType w:val="hybridMultilevel"/>
    <w:tmpl w:val="89585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B7758B"/>
    <w:multiLevelType w:val="hybridMultilevel"/>
    <w:tmpl w:val="5C00C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055CF"/>
    <w:multiLevelType w:val="hybridMultilevel"/>
    <w:tmpl w:val="25C67ECA"/>
    <w:lvl w:ilvl="0" w:tplc="9A6246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212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02147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243703">
    <w:abstractNumId w:val="0"/>
  </w:num>
  <w:num w:numId="4" w16cid:durableId="15764714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71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1039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B7"/>
    <w:rsid w:val="00010D73"/>
    <w:rsid w:val="00251F05"/>
    <w:rsid w:val="0025384E"/>
    <w:rsid w:val="003C6DE2"/>
    <w:rsid w:val="003D6EB7"/>
    <w:rsid w:val="005405B7"/>
    <w:rsid w:val="005D0207"/>
    <w:rsid w:val="00636185"/>
    <w:rsid w:val="00670F9A"/>
    <w:rsid w:val="006D0ED0"/>
    <w:rsid w:val="006E24FA"/>
    <w:rsid w:val="007A3D77"/>
    <w:rsid w:val="00837F3F"/>
    <w:rsid w:val="009B070F"/>
    <w:rsid w:val="00AF787F"/>
    <w:rsid w:val="00B6112B"/>
    <w:rsid w:val="00CF6989"/>
    <w:rsid w:val="00E06BCC"/>
    <w:rsid w:val="00E53153"/>
    <w:rsid w:val="00F654EE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8B56"/>
  <w15:docId w15:val="{796AD7CB-CAB8-DE42-A167-2C94F851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5B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405B7"/>
    <w:pPr>
      <w:pageBreakBefore/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05B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5B7"/>
    <w:pPr>
      <w:ind w:left="720"/>
      <w:contextualSpacing/>
    </w:pPr>
  </w:style>
  <w:style w:type="paragraph" w:customStyle="1" w:styleId="Normalny1">
    <w:name w:val="Normalny1"/>
    <w:basedOn w:val="Normalny"/>
    <w:uiPriority w:val="99"/>
    <w:rsid w:val="005405B7"/>
  </w:style>
  <w:style w:type="character" w:styleId="Pogrubienie">
    <w:name w:val="Strong"/>
    <w:basedOn w:val="Domylnaczcionkaakapitu"/>
    <w:uiPriority w:val="22"/>
    <w:qFormat/>
    <w:rsid w:val="005405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4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4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F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</dc:creator>
  <cp:lastModifiedBy>Marcin Wojtasik</cp:lastModifiedBy>
  <cp:revision>2</cp:revision>
  <dcterms:created xsi:type="dcterms:W3CDTF">2022-11-19T09:03:00Z</dcterms:created>
  <dcterms:modified xsi:type="dcterms:W3CDTF">2022-11-19T09:03:00Z</dcterms:modified>
</cp:coreProperties>
</file>